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87" w:rsidRPr="00585787" w:rsidRDefault="00473C87" w:rsidP="00473C87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473C87" w:rsidRPr="00585787" w:rsidRDefault="00473C87" w:rsidP="00473C87">
      <w:pPr>
        <w:jc w:val="center"/>
        <w:rPr>
          <w:b/>
          <w:sz w:val="28"/>
          <w:szCs w:val="28"/>
        </w:rPr>
      </w:pPr>
    </w:p>
    <w:p w:rsidR="00473C87" w:rsidRPr="001A3F5B" w:rsidRDefault="00473C87" w:rsidP="00473C87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 w:val="28"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473C87" w:rsidRPr="00585787" w:rsidTr="00173678">
        <w:trPr>
          <w:trHeight w:val="80"/>
        </w:trPr>
        <w:tc>
          <w:tcPr>
            <w:tcW w:w="655" w:type="dxa"/>
          </w:tcPr>
          <w:p w:rsidR="00473C87" w:rsidRPr="00585787" w:rsidRDefault="0065674D" w:rsidP="001736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</w:tcPr>
          <w:p w:rsidR="00473C87" w:rsidRPr="00585787" w:rsidRDefault="00E87774" w:rsidP="001736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апреля </w:t>
            </w:r>
            <w:r w:rsidR="00473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</w:tcPr>
          <w:p w:rsidR="00473C87" w:rsidRPr="00585787" w:rsidRDefault="00473C87" w:rsidP="001736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473C87" w:rsidRPr="00585787" w:rsidRDefault="00473C87" w:rsidP="001736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473C87" w:rsidRPr="00585787" w:rsidRDefault="00473C87" w:rsidP="001736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473C87" w:rsidRPr="00585787" w:rsidRDefault="0065674D" w:rsidP="0017367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</w:tbl>
    <w:p w:rsidR="00490CD3" w:rsidRDefault="00490CD3" w:rsidP="00AC635A">
      <w:pPr>
        <w:rPr>
          <w:b/>
          <w:sz w:val="28"/>
          <w:szCs w:val="28"/>
        </w:rPr>
      </w:pPr>
    </w:p>
    <w:p w:rsidR="00856F2D" w:rsidRDefault="00856F2D" w:rsidP="00AC635A">
      <w:pPr>
        <w:rPr>
          <w:b/>
          <w:sz w:val="28"/>
          <w:szCs w:val="28"/>
        </w:rPr>
      </w:pPr>
    </w:p>
    <w:p w:rsidR="00321D2A" w:rsidRDefault="00240976" w:rsidP="008738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F728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7F728F">
        <w:rPr>
          <w:sz w:val="28"/>
          <w:szCs w:val="28"/>
        </w:rPr>
        <w:t xml:space="preserve"> объектов Благодарненского </w:t>
      </w:r>
      <w:r w:rsidR="008A313D" w:rsidRPr="008A313D">
        <w:rPr>
          <w:sz w:val="28"/>
          <w:szCs w:val="28"/>
        </w:rPr>
        <w:t xml:space="preserve">муниципального </w:t>
      </w:r>
      <w:r w:rsidR="007F728F">
        <w:rPr>
          <w:sz w:val="28"/>
          <w:szCs w:val="28"/>
        </w:rPr>
        <w:t xml:space="preserve">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 xml:space="preserve">Благодарненскому </w:t>
      </w:r>
      <w:r w:rsidR="00916939">
        <w:rPr>
          <w:sz w:val="28"/>
          <w:szCs w:val="28"/>
        </w:rPr>
        <w:t>муниципальному</w:t>
      </w:r>
      <w:r w:rsidR="008A313D" w:rsidRPr="008A313D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округу Ставропольского края, в отношении которых планируется заключение концессионных соглашений</w:t>
      </w:r>
      <w:r>
        <w:rPr>
          <w:sz w:val="28"/>
          <w:szCs w:val="28"/>
        </w:rPr>
        <w:t>, утвержденный постановлением администрации Благодарненского муниципального округа Ставропольского края от 26 января 2024 года № 80</w:t>
      </w: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300491" w:rsidRDefault="00300491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сведения об объектах, в отношении которых планируется заключение концессионных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 и в соответствии с частью 3 статьи 4 Федерального закона от 21 июля 2005 года № 115-ФЗ </w:t>
      </w:r>
      <w:r w:rsidR="008F4305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концессионных соглашениях»</w:t>
      </w:r>
      <w:r w:rsidR="004C1307">
        <w:rPr>
          <w:sz w:val="28"/>
          <w:szCs w:val="28"/>
        </w:rPr>
        <w:t xml:space="preserve">, </w:t>
      </w:r>
      <w:r w:rsidRPr="00AF5AB2">
        <w:rPr>
          <w:sz w:val="28"/>
          <w:szCs w:val="28"/>
        </w:rPr>
        <w:t>постановлением администрации Благодарненского городского округа Ставропольского края от</w:t>
      </w:r>
      <w:r w:rsidR="00370F5F" w:rsidRPr="00AF5AB2">
        <w:rPr>
          <w:sz w:val="28"/>
          <w:szCs w:val="28"/>
        </w:rPr>
        <w:t xml:space="preserve"> </w:t>
      </w:r>
      <w:r w:rsidR="004C1307" w:rsidRPr="00AF5AB2">
        <w:rPr>
          <w:sz w:val="28"/>
          <w:szCs w:val="28"/>
        </w:rPr>
        <w:t xml:space="preserve">02 июля 2018 года № 855 </w:t>
      </w:r>
      <w:r w:rsidR="00370F5F" w:rsidRPr="00AF5AB2">
        <w:rPr>
          <w:sz w:val="28"/>
          <w:szCs w:val="28"/>
        </w:rPr>
        <w:t>«</w:t>
      </w:r>
      <w:r w:rsidR="008F4305" w:rsidRPr="00AF5AB2">
        <w:rPr>
          <w:sz w:val="28"/>
          <w:szCs w:val="28"/>
        </w:rPr>
        <w:t>О мерах по реализации отдельных</w:t>
      </w:r>
      <w:r w:rsidR="00370F5F" w:rsidRPr="00AF5AB2">
        <w:rPr>
          <w:sz w:val="28"/>
          <w:szCs w:val="28"/>
        </w:rPr>
        <w:t xml:space="preserve"> поло</w:t>
      </w:r>
      <w:r w:rsidR="008F4305" w:rsidRPr="00AF5AB2">
        <w:rPr>
          <w:sz w:val="28"/>
          <w:szCs w:val="28"/>
        </w:rPr>
        <w:t xml:space="preserve">жений </w:t>
      </w:r>
      <w:r w:rsidR="004C1307" w:rsidRPr="00AF5AB2">
        <w:rPr>
          <w:sz w:val="28"/>
          <w:szCs w:val="28"/>
        </w:rPr>
        <w:t xml:space="preserve">Федерального закона </w:t>
      </w:r>
      <w:r w:rsidR="00370F5F" w:rsidRPr="00AF5AB2">
        <w:rPr>
          <w:sz w:val="28"/>
          <w:szCs w:val="28"/>
        </w:rPr>
        <w:t xml:space="preserve">от 21 июля 2005 года № </w:t>
      </w:r>
      <w:r w:rsidR="00370F5F" w:rsidRPr="00AF5AB2">
        <w:rPr>
          <w:spacing w:val="-6"/>
          <w:sz w:val="28"/>
          <w:szCs w:val="28"/>
        </w:rPr>
        <w:t xml:space="preserve">115-ФЗ </w:t>
      </w:r>
      <w:r w:rsidR="00370F5F" w:rsidRPr="00AF5AB2">
        <w:rPr>
          <w:spacing w:val="-3"/>
          <w:sz w:val="28"/>
          <w:szCs w:val="28"/>
        </w:rPr>
        <w:t>«О</w:t>
      </w:r>
      <w:r w:rsidR="00370F5F" w:rsidRPr="00A84B68">
        <w:rPr>
          <w:spacing w:val="-3"/>
          <w:sz w:val="28"/>
          <w:szCs w:val="28"/>
        </w:rPr>
        <w:t xml:space="preserve"> </w:t>
      </w:r>
      <w:r w:rsidR="00370F5F" w:rsidRPr="00A84B68">
        <w:rPr>
          <w:spacing w:val="-5"/>
          <w:sz w:val="28"/>
          <w:szCs w:val="28"/>
        </w:rPr>
        <w:t xml:space="preserve">концессионных </w:t>
      </w:r>
      <w:r w:rsidR="00370F5F" w:rsidRPr="00A84B68">
        <w:rPr>
          <w:spacing w:val="-6"/>
          <w:sz w:val="28"/>
          <w:szCs w:val="28"/>
        </w:rPr>
        <w:t xml:space="preserve">соглашениях» </w:t>
      </w:r>
      <w:r w:rsidR="00370F5F" w:rsidRPr="00A84B68">
        <w:rPr>
          <w:sz w:val="28"/>
          <w:szCs w:val="28"/>
        </w:rPr>
        <w:t xml:space="preserve">на </w:t>
      </w:r>
      <w:r w:rsidR="00370F5F" w:rsidRPr="00A84B68">
        <w:rPr>
          <w:spacing w:val="-5"/>
          <w:sz w:val="28"/>
          <w:szCs w:val="28"/>
        </w:rPr>
        <w:t xml:space="preserve">территории </w:t>
      </w:r>
      <w:r w:rsidR="00370F5F" w:rsidRPr="00A84B68">
        <w:rPr>
          <w:sz w:val="28"/>
          <w:szCs w:val="28"/>
        </w:rPr>
        <w:t xml:space="preserve">Благодарненского </w:t>
      </w:r>
      <w:r w:rsidR="008A313D" w:rsidRPr="008A313D">
        <w:rPr>
          <w:sz w:val="28"/>
          <w:szCs w:val="28"/>
        </w:rPr>
        <w:t xml:space="preserve">муниципального </w:t>
      </w:r>
      <w:r w:rsidR="00370F5F">
        <w:rPr>
          <w:sz w:val="28"/>
          <w:szCs w:val="28"/>
        </w:rPr>
        <w:t>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AA72D2">
        <w:rPr>
          <w:sz w:val="28"/>
          <w:szCs w:val="28"/>
        </w:rPr>
        <w:t xml:space="preserve">, администрация Благодарненского </w:t>
      </w:r>
      <w:r w:rsidR="008A313D" w:rsidRPr="008A313D">
        <w:rPr>
          <w:sz w:val="28"/>
          <w:szCs w:val="28"/>
        </w:rPr>
        <w:t xml:space="preserve">муниципального </w:t>
      </w:r>
      <w:r w:rsidR="00AA72D2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674E17" w:rsidRDefault="00674E17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674E17" w:rsidRDefault="00674E17" w:rsidP="00674E17">
      <w:pPr>
        <w:jc w:val="both"/>
        <w:rPr>
          <w:sz w:val="28"/>
          <w:szCs w:val="28"/>
        </w:rPr>
      </w:pPr>
    </w:p>
    <w:p w:rsidR="00473C87" w:rsidRDefault="00473C87" w:rsidP="00674E17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0976">
        <w:rPr>
          <w:sz w:val="28"/>
          <w:szCs w:val="28"/>
        </w:rPr>
        <w:t>Внести в</w:t>
      </w:r>
      <w:r w:rsidRPr="00702B3A">
        <w:rPr>
          <w:sz w:val="28"/>
          <w:szCs w:val="28"/>
        </w:rPr>
        <w:t xml:space="preserve"> Перечень объектов Благодарненского </w:t>
      </w:r>
      <w:r w:rsidR="008A313D" w:rsidRPr="008A313D">
        <w:rPr>
          <w:sz w:val="28"/>
          <w:szCs w:val="28"/>
        </w:rPr>
        <w:t xml:space="preserve">муниципального </w:t>
      </w:r>
      <w:r w:rsidRPr="00702B3A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, право </w:t>
      </w:r>
      <w:r w:rsidR="009A494F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</w:t>
      </w:r>
      <w:r w:rsidR="00916939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округу Ставропольского края, в отношении которых планируется заключение концессионных соглашений (далее - Перечень)</w:t>
      </w:r>
      <w:r w:rsidR="00240976">
        <w:rPr>
          <w:sz w:val="28"/>
          <w:szCs w:val="28"/>
        </w:rPr>
        <w:t xml:space="preserve">, утвержденный постановлением администрации </w:t>
      </w:r>
      <w:r w:rsidR="00240976" w:rsidRPr="00A84B68">
        <w:rPr>
          <w:sz w:val="28"/>
          <w:szCs w:val="28"/>
        </w:rPr>
        <w:t xml:space="preserve">Благодарненского </w:t>
      </w:r>
      <w:r w:rsidR="00240976" w:rsidRPr="008A313D">
        <w:rPr>
          <w:sz w:val="28"/>
          <w:szCs w:val="28"/>
        </w:rPr>
        <w:t xml:space="preserve">муниципального </w:t>
      </w:r>
      <w:r w:rsidR="00240976">
        <w:rPr>
          <w:sz w:val="28"/>
          <w:szCs w:val="28"/>
        </w:rPr>
        <w:t>округа</w:t>
      </w:r>
      <w:r w:rsidR="00240976" w:rsidRPr="00A84B68">
        <w:rPr>
          <w:sz w:val="28"/>
          <w:szCs w:val="28"/>
        </w:rPr>
        <w:t xml:space="preserve"> Ставропольского края</w:t>
      </w:r>
      <w:r w:rsidR="00240976">
        <w:rPr>
          <w:sz w:val="28"/>
          <w:szCs w:val="28"/>
        </w:rPr>
        <w:t xml:space="preserve"> от 26 января 2024 года № 80 «Об утверждении Перечня объектов Благодарненского муниципального округа Ставропольского края, право </w:t>
      </w:r>
      <w:proofErr w:type="gramStart"/>
      <w:r w:rsidR="00240976">
        <w:rPr>
          <w:sz w:val="28"/>
          <w:szCs w:val="28"/>
        </w:rPr>
        <w:t>собственности</w:t>
      </w:r>
      <w:proofErr w:type="gramEnd"/>
      <w:r w:rsidR="00240976">
        <w:rPr>
          <w:sz w:val="28"/>
          <w:szCs w:val="28"/>
        </w:rPr>
        <w:t xml:space="preserve"> на которые принадлежит </w:t>
      </w:r>
      <w:r w:rsidR="00240976" w:rsidRPr="00A84B68">
        <w:rPr>
          <w:sz w:val="28"/>
          <w:szCs w:val="28"/>
        </w:rPr>
        <w:t>Благодарненско</w:t>
      </w:r>
      <w:r w:rsidR="00240976">
        <w:rPr>
          <w:sz w:val="28"/>
          <w:szCs w:val="28"/>
        </w:rPr>
        <w:t>му</w:t>
      </w:r>
      <w:r w:rsidR="00240976" w:rsidRPr="00A84B68">
        <w:rPr>
          <w:sz w:val="28"/>
          <w:szCs w:val="28"/>
        </w:rPr>
        <w:t xml:space="preserve"> </w:t>
      </w:r>
      <w:r w:rsidR="00240976" w:rsidRPr="008A313D">
        <w:rPr>
          <w:sz w:val="28"/>
          <w:szCs w:val="28"/>
        </w:rPr>
        <w:t>муниципально</w:t>
      </w:r>
      <w:r w:rsidR="00240976">
        <w:rPr>
          <w:sz w:val="28"/>
          <w:szCs w:val="28"/>
        </w:rPr>
        <w:t>му</w:t>
      </w:r>
      <w:r w:rsidR="00240976" w:rsidRPr="008A313D">
        <w:rPr>
          <w:sz w:val="28"/>
          <w:szCs w:val="28"/>
        </w:rPr>
        <w:t xml:space="preserve"> </w:t>
      </w:r>
      <w:r w:rsidR="00240976">
        <w:rPr>
          <w:sz w:val="28"/>
          <w:szCs w:val="28"/>
        </w:rPr>
        <w:t>округу</w:t>
      </w:r>
      <w:r w:rsidR="00240976" w:rsidRPr="00A84B68">
        <w:rPr>
          <w:sz w:val="28"/>
          <w:szCs w:val="28"/>
        </w:rPr>
        <w:t xml:space="preserve"> Ставропольского края</w:t>
      </w:r>
      <w:r w:rsidR="00240976">
        <w:rPr>
          <w:sz w:val="28"/>
          <w:szCs w:val="28"/>
        </w:rPr>
        <w:t xml:space="preserve">, в отношении которых планируется заключение концессионных соглашений» изменения, </w:t>
      </w:r>
      <w:r w:rsidR="00300491">
        <w:rPr>
          <w:sz w:val="28"/>
          <w:szCs w:val="28"/>
        </w:rPr>
        <w:t>дополнив  строками 5-9 следующего содержания:</w:t>
      </w:r>
    </w:p>
    <w:p w:rsidR="00300491" w:rsidRDefault="00300491" w:rsidP="00702B3A">
      <w:pPr>
        <w:ind w:firstLine="708"/>
        <w:jc w:val="both"/>
        <w:rPr>
          <w:sz w:val="28"/>
          <w:szCs w:val="28"/>
        </w:rPr>
        <w:sectPr w:rsidR="00300491" w:rsidSect="00473C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677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63"/>
        <w:gridCol w:w="2545"/>
        <w:gridCol w:w="1843"/>
        <w:gridCol w:w="1931"/>
        <w:gridCol w:w="1701"/>
      </w:tblGrid>
      <w:tr w:rsidR="00300491" w:rsidRPr="007601DA" w:rsidTr="00B20798">
        <w:tc>
          <w:tcPr>
            <w:tcW w:w="0" w:type="auto"/>
            <w:shd w:val="clear" w:color="auto" w:fill="auto"/>
          </w:tcPr>
          <w:p w:rsidR="00300491" w:rsidRPr="007601DA" w:rsidRDefault="00300491" w:rsidP="00B2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601DA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  <w:shd w:val="clear" w:color="auto" w:fill="auto"/>
          </w:tcPr>
          <w:p w:rsidR="00300491" w:rsidRDefault="00300491" w:rsidP="00B20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37576">
              <w:rPr>
                <w:sz w:val="28"/>
                <w:szCs w:val="28"/>
              </w:rPr>
              <w:t xml:space="preserve">здание ГРС, </w:t>
            </w:r>
            <w:r>
              <w:rPr>
                <w:sz w:val="28"/>
                <w:szCs w:val="28"/>
              </w:rPr>
              <w:t xml:space="preserve"> протяженностью 5,1 кв. м, Ставропольский край, Благодарненский район,</w:t>
            </w:r>
            <w:r w:rsidRPr="00137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Эдельбай</w:t>
            </w:r>
          </w:p>
          <w:p w:rsidR="00300491" w:rsidRPr="008F20C7" w:rsidRDefault="00300491" w:rsidP="00B20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1843" w:type="dxa"/>
            <w:shd w:val="clear" w:color="auto" w:fill="auto"/>
          </w:tcPr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300491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</w:t>
            </w:r>
          </w:p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0491" w:rsidRPr="007601DA" w:rsidTr="00B20798">
        <w:tc>
          <w:tcPr>
            <w:tcW w:w="0" w:type="auto"/>
            <w:shd w:val="clear" w:color="auto" w:fill="auto"/>
          </w:tcPr>
          <w:p w:rsidR="00300491" w:rsidRPr="007601DA" w:rsidRDefault="00300491" w:rsidP="00B2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63" w:type="dxa"/>
            <w:shd w:val="clear" w:color="auto" w:fill="auto"/>
          </w:tcPr>
          <w:p w:rsidR="00300491" w:rsidRDefault="00300491" w:rsidP="00B20798">
            <w:pPr>
              <w:jc w:val="both"/>
              <w:rPr>
                <w:sz w:val="28"/>
                <w:szCs w:val="28"/>
              </w:rPr>
            </w:pPr>
            <w:r w:rsidRPr="00137576">
              <w:rPr>
                <w:sz w:val="28"/>
                <w:szCs w:val="28"/>
              </w:rPr>
              <w:t xml:space="preserve">газопровод, </w:t>
            </w:r>
            <w:r>
              <w:rPr>
                <w:sz w:val="28"/>
                <w:szCs w:val="28"/>
              </w:rPr>
              <w:t xml:space="preserve">протяженностью 644 м, </w:t>
            </w:r>
            <w:r w:rsidRPr="00137576">
              <w:rPr>
                <w:sz w:val="28"/>
                <w:szCs w:val="28"/>
              </w:rPr>
              <w:t xml:space="preserve">Благодарненский 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137576">
              <w:rPr>
                <w:sz w:val="28"/>
                <w:szCs w:val="28"/>
              </w:rPr>
              <w:t xml:space="preserve">округ, </w:t>
            </w:r>
            <w:r>
              <w:rPr>
                <w:sz w:val="28"/>
                <w:szCs w:val="28"/>
              </w:rPr>
              <w:t xml:space="preserve"> </w:t>
            </w:r>
            <w:r w:rsidRPr="00137576">
              <w:rPr>
                <w:sz w:val="28"/>
                <w:szCs w:val="28"/>
              </w:rPr>
              <w:t xml:space="preserve">пос. Ставропольский, </w:t>
            </w:r>
          </w:p>
          <w:p w:rsidR="00300491" w:rsidRDefault="00300491" w:rsidP="00B20798">
            <w:pPr>
              <w:jc w:val="both"/>
              <w:rPr>
                <w:sz w:val="28"/>
                <w:szCs w:val="28"/>
              </w:rPr>
            </w:pPr>
            <w:r w:rsidRPr="00137576">
              <w:rPr>
                <w:sz w:val="28"/>
                <w:szCs w:val="28"/>
              </w:rPr>
              <w:t>ул. Асфальтная</w:t>
            </w:r>
          </w:p>
          <w:p w:rsidR="00300491" w:rsidRPr="008F20C7" w:rsidRDefault="00300491" w:rsidP="00B20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1843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547ED1"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300491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</w:t>
            </w:r>
          </w:p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701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EA102B">
              <w:rPr>
                <w:sz w:val="28"/>
                <w:szCs w:val="28"/>
              </w:rPr>
              <w:t>-</w:t>
            </w:r>
          </w:p>
        </w:tc>
      </w:tr>
      <w:tr w:rsidR="00300491" w:rsidRPr="007601DA" w:rsidTr="00B20798">
        <w:tc>
          <w:tcPr>
            <w:tcW w:w="0" w:type="auto"/>
            <w:shd w:val="clear" w:color="auto" w:fill="auto"/>
          </w:tcPr>
          <w:p w:rsidR="00300491" w:rsidRDefault="00300491" w:rsidP="00B2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63" w:type="dxa"/>
            <w:shd w:val="clear" w:color="auto" w:fill="auto"/>
          </w:tcPr>
          <w:p w:rsidR="00300491" w:rsidRDefault="00300491" w:rsidP="00B20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054DE">
              <w:rPr>
                <w:sz w:val="28"/>
                <w:szCs w:val="28"/>
              </w:rPr>
              <w:t xml:space="preserve">газопровода пос. Большевик, протяженностью 3452 м, местоположение: Ставропольский край, Благодарненский </w:t>
            </w:r>
            <w:r>
              <w:rPr>
                <w:sz w:val="28"/>
                <w:szCs w:val="28"/>
              </w:rPr>
              <w:t>муниципальный округ, х. Большевик</w:t>
            </w:r>
          </w:p>
          <w:p w:rsidR="00300491" w:rsidRPr="00B054DE" w:rsidRDefault="00300491" w:rsidP="00B20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1843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547ED1"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300491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</w:t>
            </w:r>
          </w:p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701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EA102B">
              <w:rPr>
                <w:sz w:val="28"/>
                <w:szCs w:val="28"/>
              </w:rPr>
              <w:t>-</w:t>
            </w:r>
          </w:p>
        </w:tc>
      </w:tr>
      <w:tr w:rsidR="00300491" w:rsidRPr="007601DA" w:rsidTr="00B20798">
        <w:tc>
          <w:tcPr>
            <w:tcW w:w="0" w:type="auto"/>
            <w:shd w:val="clear" w:color="auto" w:fill="auto"/>
          </w:tcPr>
          <w:p w:rsidR="00300491" w:rsidRDefault="00300491" w:rsidP="00B2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63" w:type="dxa"/>
            <w:shd w:val="clear" w:color="auto" w:fill="auto"/>
          </w:tcPr>
          <w:p w:rsidR="00300491" w:rsidRDefault="00300491" w:rsidP="00B20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054DE">
              <w:rPr>
                <w:sz w:val="28"/>
                <w:szCs w:val="28"/>
              </w:rPr>
              <w:t xml:space="preserve">распределительный газопровод среднего и низкого давления, протяженностью 192 м,  Ставропольский край, Благодарненский </w:t>
            </w:r>
            <w:r>
              <w:rPr>
                <w:sz w:val="28"/>
                <w:szCs w:val="28"/>
              </w:rPr>
              <w:t>муниципальный</w:t>
            </w:r>
            <w:r w:rsidRPr="00B054DE">
              <w:rPr>
                <w:sz w:val="28"/>
                <w:szCs w:val="28"/>
              </w:rPr>
              <w:t xml:space="preserve"> округ,</w:t>
            </w:r>
            <w:r>
              <w:rPr>
                <w:sz w:val="28"/>
                <w:szCs w:val="28"/>
              </w:rPr>
              <w:t xml:space="preserve"> г. Благодарный, ул. </w:t>
            </w:r>
            <w:proofErr w:type="gramStart"/>
            <w:r>
              <w:rPr>
                <w:sz w:val="28"/>
                <w:szCs w:val="28"/>
              </w:rPr>
              <w:t>Вокзальная</w:t>
            </w:r>
            <w:proofErr w:type="gramEnd"/>
          </w:p>
          <w:p w:rsidR="00300491" w:rsidRPr="00B054DE" w:rsidRDefault="00300491" w:rsidP="00B20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1843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547ED1"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300491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</w:t>
            </w:r>
          </w:p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701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EA102B">
              <w:rPr>
                <w:sz w:val="28"/>
                <w:szCs w:val="28"/>
              </w:rPr>
              <w:t>-</w:t>
            </w:r>
          </w:p>
        </w:tc>
      </w:tr>
      <w:tr w:rsidR="00300491" w:rsidRPr="007601DA" w:rsidTr="00B20798">
        <w:tc>
          <w:tcPr>
            <w:tcW w:w="0" w:type="auto"/>
            <w:shd w:val="clear" w:color="auto" w:fill="auto"/>
          </w:tcPr>
          <w:p w:rsidR="00300491" w:rsidRDefault="00300491" w:rsidP="00B2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63" w:type="dxa"/>
            <w:shd w:val="clear" w:color="auto" w:fill="auto"/>
          </w:tcPr>
          <w:p w:rsidR="00300491" w:rsidRDefault="00300491" w:rsidP="00300491">
            <w:pPr>
              <w:jc w:val="both"/>
              <w:rPr>
                <w:sz w:val="28"/>
                <w:szCs w:val="28"/>
              </w:rPr>
            </w:pPr>
            <w:r w:rsidRPr="00B054DE">
              <w:rPr>
                <w:sz w:val="28"/>
                <w:szCs w:val="28"/>
              </w:rPr>
              <w:t xml:space="preserve">газорегуляторный пункт шкафной, общая площадь 1,2 кв. м, местоположение: Ставропольский край, Благодарненский </w:t>
            </w:r>
            <w:r>
              <w:rPr>
                <w:sz w:val="28"/>
                <w:szCs w:val="28"/>
              </w:rPr>
              <w:t>муниципальный</w:t>
            </w:r>
            <w:r w:rsidRPr="00B054DE">
              <w:rPr>
                <w:sz w:val="28"/>
                <w:szCs w:val="28"/>
              </w:rPr>
              <w:t xml:space="preserve"> округ,</w:t>
            </w:r>
          </w:p>
          <w:p w:rsidR="00300491" w:rsidRDefault="00300491" w:rsidP="00300491">
            <w:pPr>
              <w:jc w:val="both"/>
            </w:pPr>
            <w:r w:rsidRPr="00B054DE">
              <w:rPr>
                <w:sz w:val="28"/>
                <w:szCs w:val="28"/>
              </w:rPr>
              <w:t xml:space="preserve"> г. Благодарный,  ул. Вокзальная</w:t>
            </w:r>
          </w:p>
        </w:tc>
        <w:tc>
          <w:tcPr>
            <w:tcW w:w="2545" w:type="dxa"/>
            <w:shd w:val="clear" w:color="auto" w:fill="auto"/>
          </w:tcPr>
          <w:p w:rsidR="00300491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1843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547ED1"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300491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</w:t>
            </w:r>
          </w:p>
          <w:p w:rsidR="00300491" w:rsidRPr="007601DA" w:rsidRDefault="00300491" w:rsidP="00B2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701" w:type="dxa"/>
            <w:shd w:val="clear" w:color="auto" w:fill="auto"/>
          </w:tcPr>
          <w:p w:rsidR="00300491" w:rsidRDefault="00300491" w:rsidP="00B20798">
            <w:pPr>
              <w:jc w:val="center"/>
            </w:pPr>
            <w:r w:rsidRPr="00EA102B">
              <w:rPr>
                <w:sz w:val="28"/>
                <w:szCs w:val="28"/>
              </w:rPr>
              <w:t>-</w:t>
            </w:r>
          </w:p>
        </w:tc>
      </w:tr>
    </w:tbl>
    <w:p w:rsidR="00300491" w:rsidRDefault="00300491" w:rsidP="00702B3A">
      <w:pPr>
        <w:ind w:firstLine="708"/>
        <w:jc w:val="both"/>
        <w:rPr>
          <w:sz w:val="28"/>
          <w:szCs w:val="28"/>
        </w:rPr>
        <w:sectPr w:rsidR="00300491" w:rsidSect="00300491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B939CA" w:rsidRDefault="000E58BF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2B3A" w:rsidRPr="000E58BF">
        <w:rPr>
          <w:sz w:val="28"/>
          <w:szCs w:val="28"/>
        </w:rPr>
        <w:t xml:space="preserve">. Отделу экономического развития администрации Благодарненского </w:t>
      </w:r>
      <w:r w:rsidR="008A313D" w:rsidRPr="000E58BF">
        <w:rPr>
          <w:sz w:val="28"/>
          <w:szCs w:val="28"/>
        </w:rPr>
        <w:t xml:space="preserve">муниципального </w:t>
      </w:r>
      <w:r w:rsidR="00702B3A" w:rsidRPr="000E58BF">
        <w:rPr>
          <w:sz w:val="28"/>
          <w:szCs w:val="28"/>
        </w:rPr>
        <w:t>округа Ставропольского края</w:t>
      </w:r>
      <w:r w:rsidR="00674E17" w:rsidRPr="000E58BF">
        <w:rPr>
          <w:sz w:val="28"/>
          <w:szCs w:val="28"/>
        </w:rPr>
        <w:t xml:space="preserve"> (Арзамас</w:t>
      </w:r>
      <w:r w:rsidR="00537068" w:rsidRPr="000E58BF">
        <w:rPr>
          <w:sz w:val="28"/>
          <w:szCs w:val="28"/>
        </w:rPr>
        <w:t>)</w:t>
      </w:r>
      <w:r w:rsidR="00702B3A" w:rsidRPr="000E58BF">
        <w:rPr>
          <w:sz w:val="28"/>
          <w:szCs w:val="28"/>
        </w:rPr>
        <w:t xml:space="preserve"> </w:t>
      </w:r>
      <w:proofErr w:type="gramStart"/>
      <w:r w:rsidR="00702B3A" w:rsidRPr="000E58BF">
        <w:rPr>
          <w:sz w:val="28"/>
          <w:szCs w:val="28"/>
        </w:rPr>
        <w:t>разместить</w:t>
      </w:r>
      <w:proofErr w:type="gramEnd"/>
      <w:r w:rsidR="00702B3A" w:rsidRPr="000E58BF">
        <w:rPr>
          <w:sz w:val="28"/>
          <w:szCs w:val="28"/>
        </w:rPr>
        <w:t xml:space="preserve"> </w:t>
      </w:r>
      <w:r w:rsidR="00674E17" w:rsidRPr="000E58BF">
        <w:rPr>
          <w:sz w:val="28"/>
          <w:szCs w:val="28"/>
        </w:rPr>
        <w:t xml:space="preserve">настоящее постановление </w:t>
      </w:r>
      <w:r w:rsidR="00702B3A" w:rsidRPr="000E58BF">
        <w:rPr>
          <w:sz w:val="28"/>
          <w:szCs w:val="28"/>
        </w:rPr>
        <w:t xml:space="preserve">на официальном сайте </w:t>
      </w:r>
      <w:r w:rsidR="00B939CA" w:rsidRPr="000E58BF">
        <w:rPr>
          <w:sz w:val="28"/>
          <w:szCs w:val="28"/>
        </w:rPr>
        <w:t xml:space="preserve">администрации </w:t>
      </w:r>
      <w:r w:rsidR="00916939" w:rsidRPr="000E58BF">
        <w:rPr>
          <w:sz w:val="28"/>
          <w:szCs w:val="28"/>
        </w:rPr>
        <w:t>Благодарненского</w:t>
      </w:r>
      <w:r w:rsidR="00B939CA" w:rsidRPr="000E58BF">
        <w:rPr>
          <w:sz w:val="28"/>
          <w:szCs w:val="28"/>
        </w:rPr>
        <w:t xml:space="preserve"> </w:t>
      </w:r>
      <w:r w:rsidR="008A313D" w:rsidRPr="000E58BF">
        <w:rPr>
          <w:sz w:val="28"/>
          <w:szCs w:val="28"/>
        </w:rPr>
        <w:t xml:space="preserve">муниципального </w:t>
      </w:r>
      <w:r w:rsidR="00916939" w:rsidRPr="000E58BF">
        <w:rPr>
          <w:sz w:val="28"/>
          <w:szCs w:val="28"/>
        </w:rPr>
        <w:t>округа</w:t>
      </w:r>
      <w:r w:rsidR="00B939CA" w:rsidRPr="000E58BF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</w:p>
    <w:p w:rsidR="00856F2D" w:rsidRDefault="000E58BF" w:rsidP="00E87774">
      <w:pPr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939CA">
        <w:rPr>
          <w:spacing w:val="2"/>
          <w:sz w:val="28"/>
          <w:szCs w:val="28"/>
        </w:rPr>
        <w:t xml:space="preserve">. </w:t>
      </w:r>
      <w:proofErr w:type="gramStart"/>
      <w:r w:rsidR="00B939CA">
        <w:rPr>
          <w:spacing w:val="2"/>
          <w:sz w:val="28"/>
          <w:szCs w:val="28"/>
        </w:rPr>
        <w:t>Контроль за</w:t>
      </w:r>
      <w:proofErr w:type="gramEnd"/>
      <w:r w:rsidR="00B939CA">
        <w:rPr>
          <w:spacing w:val="2"/>
          <w:sz w:val="28"/>
          <w:szCs w:val="28"/>
        </w:rPr>
        <w:t xml:space="preserve"> выполнением настоящ</w:t>
      </w:r>
      <w:r w:rsidR="009A0B0F">
        <w:rPr>
          <w:spacing w:val="2"/>
          <w:sz w:val="28"/>
          <w:szCs w:val="28"/>
        </w:rPr>
        <w:t xml:space="preserve">его постановления возложить на </w:t>
      </w:r>
      <w:r w:rsidR="00B939CA">
        <w:rPr>
          <w:spacing w:val="2"/>
          <w:sz w:val="28"/>
          <w:szCs w:val="28"/>
        </w:rPr>
        <w:t>заместителя главы администрации</w:t>
      </w:r>
      <w:r w:rsidR="00473416">
        <w:rPr>
          <w:spacing w:val="2"/>
          <w:sz w:val="28"/>
          <w:szCs w:val="28"/>
        </w:rPr>
        <w:t xml:space="preserve"> -</w:t>
      </w:r>
      <w:r w:rsidR="00B939CA">
        <w:rPr>
          <w:spacing w:val="2"/>
          <w:sz w:val="28"/>
          <w:szCs w:val="28"/>
        </w:rPr>
        <w:t xml:space="preserve"> начальника финансового управления администрации Благодарненского </w:t>
      </w:r>
      <w:r w:rsidR="008A313D" w:rsidRPr="008A313D">
        <w:rPr>
          <w:spacing w:val="2"/>
          <w:sz w:val="28"/>
          <w:szCs w:val="28"/>
        </w:rPr>
        <w:t xml:space="preserve">муниципального </w:t>
      </w:r>
      <w:r w:rsidR="00B939CA">
        <w:rPr>
          <w:spacing w:val="2"/>
          <w:sz w:val="28"/>
          <w:szCs w:val="28"/>
        </w:rPr>
        <w:t>округа Ставропольского края Кузнецову Л.В.</w:t>
      </w:r>
    </w:p>
    <w:p w:rsidR="00B27D13" w:rsidRDefault="00B27D13" w:rsidP="00E87774">
      <w:pPr>
        <w:ind w:firstLine="709"/>
        <w:jc w:val="both"/>
        <w:outlineLvl w:val="0"/>
        <w:rPr>
          <w:spacing w:val="2"/>
          <w:sz w:val="28"/>
          <w:szCs w:val="28"/>
        </w:rPr>
      </w:pPr>
    </w:p>
    <w:p w:rsidR="00B939CA" w:rsidRDefault="000E58BF" w:rsidP="00E87774">
      <w:pPr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939CA">
        <w:rPr>
          <w:spacing w:val="2"/>
          <w:sz w:val="28"/>
          <w:szCs w:val="28"/>
        </w:rPr>
        <w:t xml:space="preserve">. </w:t>
      </w:r>
      <w:r w:rsidR="00E87774" w:rsidRPr="00E87774">
        <w:rPr>
          <w:spacing w:val="2"/>
          <w:sz w:val="28"/>
          <w:szCs w:val="28"/>
        </w:rPr>
        <w:t xml:space="preserve">Настоящее постановление вступает в силу </w:t>
      </w:r>
      <w:r w:rsidR="00300491">
        <w:rPr>
          <w:spacing w:val="2"/>
          <w:sz w:val="28"/>
          <w:szCs w:val="28"/>
        </w:rPr>
        <w:t>со дня его подписания</w:t>
      </w:r>
      <w:r w:rsidR="00E87774" w:rsidRPr="00E87774">
        <w:rPr>
          <w:spacing w:val="2"/>
          <w:sz w:val="28"/>
          <w:szCs w:val="28"/>
        </w:rPr>
        <w:t>.</w:t>
      </w: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856F2D" w:rsidRDefault="00856F2D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9A0B0F" w:rsidTr="00856F2D">
        <w:tc>
          <w:tcPr>
            <w:tcW w:w="5778" w:type="dxa"/>
          </w:tcPr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A0B0F" w:rsidRDefault="009A0B0F" w:rsidP="00856F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="008A313D" w:rsidRPr="008A313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="008A3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792" w:type="dxa"/>
          </w:tcPr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674E17" w:rsidRDefault="00674E17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Pr="008733B4" w:rsidRDefault="008733B4" w:rsidP="009A494F">
      <w:pPr>
        <w:rPr>
          <w:color w:val="C0000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86559" w:rsidRPr="008733B4" w:rsidTr="00563F92">
        <w:tc>
          <w:tcPr>
            <w:tcW w:w="9498" w:type="dxa"/>
            <w:hideMark/>
          </w:tcPr>
          <w:p w:rsidR="00786559" w:rsidRPr="008733B4" w:rsidRDefault="00786559" w:rsidP="008733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вносит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8733B4">
              <w:rPr>
                <w:sz w:val="28"/>
                <w:szCs w:val="28"/>
                <w:lang w:eastAsia="en-US"/>
              </w:rPr>
              <w:t xml:space="preserve">ачальник отдела экономического развития администрации Благодарненского </w:t>
            </w:r>
            <w:r w:rsidR="008A313D" w:rsidRPr="008A313D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8733B4">
              <w:rPr>
                <w:sz w:val="28"/>
                <w:szCs w:val="28"/>
                <w:lang w:eastAsia="en-US"/>
              </w:rPr>
              <w:t>округа Ставропольского края</w:t>
            </w:r>
          </w:p>
          <w:p w:rsidR="00786559" w:rsidRPr="008733B4" w:rsidRDefault="00786559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  <w:r w:rsidRPr="008733B4">
        <w:rPr>
          <w:sz w:val="28"/>
          <w:szCs w:val="28"/>
        </w:rPr>
        <w:t>Проект визируют:</w:t>
      </w: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786559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733B4">
              <w:rPr>
                <w:sz w:val="28"/>
                <w:szCs w:val="28"/>
                <w:lang w:eastAsia="en-US"/>
              </w:rPr>
              <w:t xml:space="preserve">ервый 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заместитель главы администрации Благодарненского </w:t>
            </w:r>
            <w:r w:rsidR="008A313D" w:rsidRPr="008A313D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8733B4" w:rsidRPr="008733B4">
              <w:rPr>
                <w:sz w:val="28"/>
                <w:szCs w:val="28"/>
                <w:lang w:eastAsia="en-US"/>
              </w:rPr>
              <w:t>округа</w:t>
            </w:r>
            <w:r w:rsidR="008733B4">
              <w:rPr>
                <w:sz w:val="28"/>
                <w:szCs w:val="28"/>
                <w:lang w:eastAsia="en-US"/>
              </w:rPr>
              <w:t xml:space="preserve"> </w:t>
            </w:r>
            <w:r w:rsidR="008733B4" w:rsidRPr="008733B4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3402" w:type="dxa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Н. Д. Федюнина</w:t>
            </w:r>
          </w:p>
        </w:tc>
      </w:tr>
    </w:tbl>
    <w:p w:rsidR="008733B4" w:rsidRPr="008733B4" w:rsidRDefault="008733B4" w:rsidP="008733B4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8733B4" w:rsidRPr="008733B4" w:rsidTr="008733B4">
        <w:trPr>
          <w:trHeight w:val="816"/>
        </w:trPr>
        <w:tc>
          <w:tcPr>
            <w:tcW w:w="6204" w:type="dxa"/>
            <w:hideMark/>
          </w:tcPr>
          <w:p w:rsidR="008733B4" w:rsidRPr="008733B4" w:rsidRDefault="00786559" w:rsidP="00DC5F3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8733B4">
              <w:rPr>
                <w:sz w:val="28"/>
                <w:szCs w:val="28"/>
                <w:lang w:eastAsia="en-US"/>
              </w:rPr>
              <w:t>аместитель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 главы администрации </w:t>
            </w:r>
            <w:r w:rsidR="008733B4">
              <w:rPr>
                <w:sz w:val="28"/>
                <w:szCs w:val="28"/>
                <w:lang w:eastAsia="en-US"/>
              </w:rPr>
              <w:t>-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 начальник финансового управления администрации Благодарненского </w:t>
            </w:r>
            <w:r w:rsidR="008A313D" w:rsidRPr="008A313D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8733B4" w:rsidRPr="008733B4">
              <w:rPr>
                <w:sz w:val="28"/>
                <w:szCs w:val="28"/>
                <w:lang w:eastAsia="en-US"/>
              </w:rPr>
              <w:t>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DC5F31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Л.В. Кузнецова</w:t>
            </w:r>
          </w:p>
        </w:tc>
      </w:tr>
    </w:tbl>
    <w:p w:rsidR="008733B4" w:rsidRPr="008733B4" w:rsidRDefault="008733B4" w:rsidP="008733B4">
      <w:pPr>
        <w:rPr>
          <w:color w:val="C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786559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ачальник отдела по правовым организационным и общим вопросам администрации Благодарненского </w:t>
            </w:r>
            <w:r w:rsidR="008A313D" w:rsidRPr="008A313D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8733B4" w:rsidRPr="008733B4">
              <w:rPr>
                <w:sz w:val="28"/>
                <w:szCs w:val="28"/>
                <w:lang w:eastAsia="en-US"/>
              </w:rPr>
              <w:t>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Л.С. Шурховецкая</w:t>
            </w:r>
          </w:p>
        </w:tc>
      </w:tr>
    </w:tbl>
    <w:p w:rsidR="008733B4" w:rsidRDefault="008733B4" w:rsidP="00B939CA">
      <w:pPr>
        <w:rPr>
          <w:sz w:val="28"/>
          <w:szCs w:val="28"/>
        </w:rPr>
        <w:sectPr w:rsidR="008733B4" w:rsidSect="00473C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74E17" w:rsidTr="00674E17"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56F2D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="008A313D" w:rsidRPr="008A313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</w:p>
          <w:p w:rsidR="00473C87" w:rsidRDefault="00473C87" w:rsidP="00473C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января 2024 года № 80</w:t>
            </w:r>
          </w:p>
          <w:p w:rsidR="00473C87" w:rsidRDefault="00473C87" w:rsidP="00473C8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постановления администрации </w:t>
            </w:r>
          </w:p>
          <w:p w:rsidR="00473C87" w:rsidRDefault="00473C87" w:rsidP="00473C8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Pr="008A313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</w:p>
          <w:p w:rsidR="00674E17" w:rsidRDefault="00674E17" w:rsidP="00473C87">
            <w:pPr>
              <w:tabs>
                <w:tab w:val="left" w:pos="648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968E9" w:rsidRDefault="003968E9" w:rsidP="004D27D6">
      <w:pPr>
        <w:spacing w:line="240" w:lineRule="exact"/>
        <w:rPr>
          <w:sz w:val="28"/>
          <w:szCs w:val="28"/>
        </w:rPr>
      </w:pPr>
    </w:p>
    <w:p w:rsidR="00674E17" w:rsidRDefault="00674E17" w:rsidP="005543DF">
      <w:pPr>
        <w:jc w:val="both"/>
        <w:rPr>
          <w:sz w:val="28"/>
          <w:szCs w:val="28"/>
        </w:rPr>
      </w:pPr>
    </w:p>
    <w:p w:rsidR="00473C87" w:rsidRDefault="00473C87" w:rsidP="005543DF">
      <w:pPr>
        <w:jc w:val="both"/>
        <w:rPr>
          <w:sz w:val="28"/>
          <w:szCs w:val="28"/>
        </w:rPr>
      </w:pPr>
    </w:p>
    <w:p w:rsidR="00473C87" w:rsidRDefault="00473C87" w:rsidP="005543DF">
      <w:pPr>
        <w:jc w:val="both"/>
        <w:rPr>
          <w:sz w:val="28"/>
          <w:szCs w:val="28"/>
        </w:rPr>
      </w:pPr>
    </w:p>
    <w:p w:rsidR="00473C87" w:rsidRDefault="00473C87" w:rsidP="005543D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17" w:tblpY="257"/>
        <w:tblW w:w="15559" w:type="dxa"/>
        <w:tblLook w:val="01E0" w:firstRow="1" w:lastRow="1" w:firstColumn="1" w:lastColumn="1" w:noHBand="0" w:noVBand="0"/>
      </w:tblPr>
      <w:tblGrid>
        <w:gridCol w:w="8046"/>
        <w:gridCol w:w="7513"/>
      </w:tblGrid>
      <w:tr w:rsidR="00473C87" w:rsidRPr="00537068" w:rsidTr="00173678">
        <w:trPr>
          <w:trHeight w:val="606"/>
        </w:trPr>
        <w:tc>
          <w:tcPr>
            <w:tcW w:w="8046" w:type="dxa"/>
            <w:hideMark/>
          </w:tcPr>
          <w:p w:rsidR="00473C87" w:rsidRPr="00537068" w:rsidRDefault="00473C87" w:rsidP="001736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537068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473C87" w:rsidRPr="00537068" w:rsidRDefault="00473C87" w:rsidP="00173678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Благодарненского </w:t>
            </w:r>
            <w:r>
              <w:t xml:space="preserve"> </w:t>
            </w:r>
            <w:r w:rsidRPr="008A313D">
              <w:rPr>
                <w:sz w:val="28"/>
                <w:szCs w:val="28"/>
              </w:rPr>
              <w:t xml:space="preserve">муниципального </w:t>
            </w:r>
            <w:r w:rsidRPr="00537068">
              <w:rPr>
                <w:sz w:val="28"/>
                <w:szCs w:val="28"/>
              </w:rPr>
              <w:t xml:space="preserve">округа </w:t>
            </w:r>
          </w:p>
          <w:p w:rsidR="00473C87" w:rsidRPr="00537068" w:rsidRDefault="00473C87" w:rsidP="00173678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7513" w:type="dxa"/>
          </w:tcPr>
          <w:p w:rsidR="00473C87" w:rsidRPr="00537068" w:rsidRDefault="00473C87" w:rsidP="001736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3C87" w:rsidRPr="00537068" w:rsidRDefault="00473C87" w:rsidP="00173678">
            <w:pPr>
              <w:spacing w:line="240" w:lineRule="exact"/>
              <w:rPr>
                <w:sz w:val="28"/>
                <w:szCs w:val="28"/>
              </w:rPr>
            </w:pPr>
          </w:p>
          <w:p w:rsidR="00473C87" w:rsidRPr="00537068" w:rsidRDefault="00473C87" w:rsidP="001736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>Н.Д. Федюнина</w:t>
            </w:r>
          </w:p>
        </w:tc>
      </w:tr>
    </w:tbl>
    <w:p w:rsidR="00473C87" w:rsidRDefault="00473C87" w:rsidP="005543DF">
      <w:pPr>
        <w:jc w:val="both"/>
        <w:rPr>
          <w:sz w:val="28"/>
          <w:szCs w:val="28"/>
        </w:rPr>
        <w:sectPr w:rsidR="00473C87" w:rsidSect="004D27D6">
          <w:pgSz w:w="16838" w:h="11906" w:orient="landscape"/>
          <w:pgMar w:top="1418" w:right="567" w:bottom="567" w:left="1985" w:header="709" w:footer="709" w:gutter="0"/>
          <w:cols w:space="708"/>
          <w:docGrid w:linePitch="360"/>
        </w:sectPr>
      </w:pPr>
    </w:p>
    <w:p w:rsidR="00A87923" w:rsidRPr="00B939CA" w:rsidRDefault="00A87923" w:rsidP="00051D4E">
      <w:pPr>
        <w:jc w:val="both"/>
        <w:rPr>
          <w:sz w:val="28"/>
          <w:szCs w:val="28"/>
        </w:rPr>
      </w:pPr>
    </w:p>
    <w:sectPr w:rsidR="00A87923" w:rsidRPr="00B939CA" w:rsidSect="005057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39" w:rsidRDefault="00BB1739" w:rsidP="006D1D7D">
      <w:r>
        <w:separator/>
      </w:r>
    </w:p>
  </w:endnote>
  <w:endnote w:type="continuationSeparator" w:id="0">
    <w:p w:rsidR="00BB1739" w:rsidRDefault="00BB1739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39" w:rsidRDefault="00BB1739" w:rsidP="006D1D7D">
      <w:r>
        <w:separator/>
      </w:r>
    </w:p>
  </w:footnote>
  <w:footnote w:type="continuationSeparator" w:id="0">
    <w:p w:rsidR="00BB1739" w:rsidRDefault="00BB1739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01E53"/>
    <w:multiLevelType w:val="multilevel"/>
    <w:tmpl w:val="564C2A6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1D4E"/>
    <w:rsid w:val="000575DC"/>
    <w:rsid w:val="00073B2B"/>
    <w:rsid w:val="0007603C"/>
    <w:rsid w:val="00083A9E"/>
    <w:rsid w:val="0008635B"/>
    <w:rsid w:val="00086439"/>
    <w:rsid w:val="000923FC"/>
    <w:rsid w:val="000A3AD5"/>
    <w:rsid w:val="000A5CCD"/>
    <w:rsid w:val="000D3C70"/>
    <w:rsid w:val="000D7091"/>
    <w:rsid w:val="000D7C12"/>
    <w:rsid w:val="000E58BF"/>
    <w:rsid w:val="000E5F2E"/>
    <w:rsid w:val="000E7D12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B7386"/>
    <w:rsid w:val="001D0143"/>
    <w:rsid w:val="001D3723"/>
    <w:rsid w:val="001D3FC2"/>
    <w:rsid w:val="001E429E"/>
    <w:rsid w:val="001E485F"/>
    <w:rsid w:val="001F3E4D"/>
    <w:rsid w:val="001F546B"/>
    <w:rsid w:val="001F551C"/>
    <w:rsid w:val="0020330F"/>
    <w:rsid w:val="002055ED"/>
    <w:rsid w:val="0020614D"/>
    <w:rsid w:val="002142BA"/>
    <w:rsid w:val="00217ECF"/>
    <w:rsid w:val="002204BF"/>
    <w:rsid w:val="0022423A"/>
    <w:rsid w:val="0022586F"/>
    <w:rsid w:val="002259EC"/>
    <w:rsid w:val="00230556"/>
    <w:rsid w:val="00231B05"/>
    <w:rsid w:val="00240976"/>
    <w:rsid w:val="0024414B"/>
    <w:rsid w:val="00252AE9"/>
    <w:rsid w:val="002566F4"/>
    <w:rsid w:val="00266113"/>
    <w:rsid w:val="00270571"/>
    <w:rsid w:val="00273748"/>
    <w:rsid w:val="00285662"/>
    <w:rsid w:val="00285729"/>
    <w:rsid w:val="00285BFC"/>
    <w:rsid w:val="0028607C"/>
    <w:rsid w:val="002874A3"/>
    <w:rsid w:val="00287A59"/>
    <w:rsid w:val="0029775C"/>
    <w:rsid w:val="002A343D"/>
    <w:rsid w:val="002B2F69"/>
    <w:rsid w:val="002B2F80"/>
    <w:rsid w:val="002B32B5"/>
    <w:rsid w:val="002B3DD2"/>
    <w:rsid w:val="002B47F1"/>
    <w:rsid w:val="002B6E76"/>
    <w:rsid w:val="002C2E58"/>
    <w:rsid w:val="002C4207"/>
    <w:rsid w:val="002C4273"/>
    <w:rsid w:val="002D039A"/>
    <w:rsid w:val="002D10E8"/>
    <w:rsid w:val="002D7651"/>
    <w:rsid w:val="002E53F8"/>
    <w:rsid w:val="002F2D4A"/>
    <w:rsid w:val="00300491"/>
    <w:rsid w:val="00305026"/>
    <w:rsid w:val="003069BB"/>
    <w:rsid w:val="00312F9E"/>
    <w:rsid w:val="0031343C"/>
    <w:rsid w:val="003178F6"/>
    <w:rsid w:val="00321D2A"/>
    <w:rsid w:val="003245E2"/>
    <w:rsid w:val="0032521D"/>
    <w:rsid w:val="00326DC9"/>
    <w:rsid w:val="00327D99"/>
    <w:rsid w:val="00330AD8"/>
    <w:rsid w:val="00333D3B"/>
    <w:rsid w:val="00335006"/>
    <w:rsid w:val="0034069A"/>
    <w:rsid w:val="00352499"/>
    <w:rsid w:val="003605CB"/>
    <w:rsid w:val="00370F5F"/>
    <w:rsid w:val="00371433"/>
    <w:rsid w:val="00373DEA"/>
    <w:rsid w:val="00382B8B"/>
    <w:rsid w:val="00383E80"/>
    <w:rsid w:val="00384BDC"/>
    <w:rsid w:val="003870DA"/>
    <w:rsid w:val="00387CC7"/>
    <w:rsid w:val="00390BBA"/>
    <w:rsid w:val="003940D9"/>
    <w:rsid w:val="00394E3F"/>
    <w:rsid w:val="003968E9"/>
    <w:rsid w:val="003970BB"/>
    <w:rsid w:val="003B06B9"/>
    <w:rsid w:val="003B1739"/>
    <w:rsid w:val="003B20C9"/>
    <w:rsid w:val="003C1A09"/>
    <w:rsid w:val="003C24E8"/>
    <w:rsid w:val="003D3717"/>
    <w:rsid w:val="003E0590"/>
    <w:rsid w:val="003E521C"/>
    <w:rsid w:val="003F57DC"/>
    <w:rsid w:val="003F79DE"/>
    <w:rsid w:val="00402119"/>
    <w:rsid w:val="00402D1B"/>
    <w:rsid w:val="0042091C"/>
    <w:rsid w:val="004248DE"/>
    <w:rsid w:val="004264C0"/>
    <w:rsid w:val="00430882"/>
    <w:rsid w:val="004315A2"/>
    <w:rsid w:val="00435B3A"/>
    <w:rsid w:val="00444957"/>
    <w:rsid w:val="0046379A"/>
    <w:rsid w:val="00467D26"/>
    <w:rsid w:val="00473416"/>
    <w:rsid w:val="00473C87"/>
    <w:rsid w:val="00480979"/>
    <w:rsid w:val="0048413E"/>
    <w:rsid w:val="00484889"/>
    <w:rsid w:val="00490CD3"/>
    <w:rsid w:val="00490D12"/>
    <w:rsid w:val="00491C56"/>
    <w:rsid w:val="00491F8F"/>
    <w:rsid w:val="004A2BDA"/>
    <w:rsid w:val="004A4979"/>
    <w:rsid w:val="004B2ACB"/>
    <w:rsid w:val="004B4E83"/>
    <w:rsid w:val="004B54A2"/>
    <w:rsid w:val="004C124F"/>
    <w:rsid w:val="004C1307"/>
    <w:rsid w:val="004C6173"/>
    <w:rsid w:val="004D0A2B"/>
    <w:rsid w:val="004D1A95"/>
    <w:rsid w:val="004D27D6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328AF"/>
    <w:rsid w:val="00537068"/>
    <w:rsid w:val="00541CEE"/>
    <w:rsid w:val="0054459C"/>
    <w:rsid w:val="00550657"/>
    <w:rsid w:val="005516AB"/>
    <w:rsid w:val="00551849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5674D"/>
    <w:rsid w:val="00657A78"/>
    <w:rsid w:val="00664BD4"/>
    <w:rsid w:val="006701D7"/>
    <w:rsid w:val="00674E1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49FC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2B3A"/>
    <w:rsid w:val="00707654"/>
    <w:rsid w:val="00712AA9"/>
    <w:rsid w:val="00712C4D"/>
    <w:rsid w:val="00712CFB"/>
    <w:rsid w:val="007134CC"/>
    <w:rsid w:val="007168F4"/>
    <w:rsid w:val="00720141"/>
    <w:rsid w:val="00724EE9"/>
    <w:rsid w:val="00725482"/>
    <w:rsid w:val="007256C9"/>
    <w:rsid w:val="00731D51"/>
    <w:rsid w:val="007364E2"/>
    <w:rsid w:val="0074668B"/>
    <w:rsid w:val="00750F78"/>
    <w:rsid w:val="007540D5"/>
    <w:rsid w:val="00755623"/>
    <w:rsid w:val="00755AB1"/>
    <w:rsid w:val="00782251"/>
    <w:rsid w:val="00783941"/>
    <w:rsid w:val="00786559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4F06"/>
    <w:rsid w:val="007E57F9"/>
    <w:rsid w:val="007F18C5"/>
    <w:rsid w:val="007F728F"/>
    <w:rsid w:val="007F7793"/>
    <w:rsid w:val="00800D2C"/>
    <w:rsid w:val="008011AF"/>
    <w:rsid w:val="00805F14"/>
    <w:rsid w:val="0080663D"/>
    <w:rsid w:val="00813BF2"/>
    <w:rsid w:val="00815893"/>
    <w:rsid w:val="0081774B"/>
    <w:rsid w:val="0083472E"/>
    <w:rsid w:val="00835094"/>
    <w:rsid w:val="00841099"/>
    <w:rsid w:val="0084409E"/>
    <w:rsid w:val="00844C88"/>
    <w:rsid w:val="0084584D"/>
    <w:rsid w:val="00850005"/>
    <w:rsid w:val="008542FC"/>
    <w:rsid w:val="00855E7D"/>
    <w:rsid w:val="00856F2D"/>
    <w:rsid w:val="0085702E"/>
    <w:rsid w:val="00860724"/>
    <w:rsid w:val="00872A8A"/>
    <w:rsid w:val="008733B4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313D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0C7"/>
    <w:rsid w:val="008F2E94"/>
    <w:rsid w:val="008F4305"/>
    <w:rsid w:val="008F48D9"/>
    <w:rsid w:val="008F6A93"/>
    <w:rsid w:val="008F7D54"/>
    <w:rsid w:val="0090081C"/>
    <w:rsid w:val="00902537"/>
    <w:rsid w:val="009029FA"/>
    <w:rsid w:val="00904FC6"/>
    <w:rsid w:val="00911C96"/>
    <w:rsid w:val="00915BAF"/>
    <w:rsid w:val="00916484"/>
    <w:rsid w:val="00916939"/>
    <w:rsid w:val="00917F15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777E5"/>
    <w:rsid w:val="009853AC"/>
    <w:rsid w:val="00986E81"/>
    <w:rsid w:val="00991358"/>
    <w:rsid w:val="00997377"/>
    <w:rsid w:val="009A0B0F"/>
    <w:rsid w:val="009A48D3"/>
    <w:rsid w:val="009A494F"/>
    <w:rsid w:val="009A550D"/>
    <w:rsid w:val="009A7635"/>
    <w:rsid w:val="009B48FB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56C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24E4"/>
    <w:rsid w:val="00A63E99"/>
    <w:rsid w:val="00A662F9"/>
    <w:rsid w:val="00A66730"/>
    <w:rsid w:val="00A70CC5"/>
    <w:rsid w:val="00A70F9D"/>
    <w:rsid w:val="00A71FA6"/>
    <w:rsid w:val="00A75D51"/>
    <w:rsid w:val="00A772CF"/>
    <w:rsid w:val="00A81D04"/>
    <w:rsid w:val="00A87923"/>
    <w:rsid w:val="00A87B47"/>
    <w:rsid w:val="00A924D5"/>
    <w:rsid w:val="00A942DC"/>
    <w:rsid w:val="00AA4F4A"/>
    <w:rsid w:val="00AA5C97"/>
    <w:rsid w:val="00AA72D2"/>
    <w:rsid w:val="00AB076B"/>
    <w:rsid w:val="00AB10BD"/>
    <w:rsid w:val="00AC14B1"/>
    <w:rsid w:val="00AC2A85"/>
    <w:rsid w:val="00AC3FB7"/>
    <w:rsid w:val="00AC635A"/>
    <w:rsid w:val="00AD14EE"/>
    <w:rsid w:val="00AD5D16"/>
    <w:rsid w:val="00AD5DB6"/>
    <w:rsid w:val="00AE7243"/>
    <w:rsid w:val="00AF22F3"/>
    <w:rsid w:val="00AF4CF5"/>
    <w:rsid w:val="00AF50A3"/>
    <w:rsid w:val="00AF50FC"/>
    <w:rsid w:val="00AF5AB2"/>
    <w:rsid w:val="00AF662C"/>
    <w:rsid w:val="00AF7889"/>
    <w:rsid w:val="00B04855"/>
    <w:rsid w:val="00B15ECF"/>
    <w:rsid w:val="00B17527"/>
    <w:rsid w:val="00B17F8C"/>
    <w:rsid w:val="00B2401E"/>
    <w:rsid w:val="00B25B03"/>
    <w:rsid w:val="00B27D13"/>
    <w:rsid w:val="00B30C07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1739"/>
    <w:rsid w:val="00BB4134"/>
    <w:rsid w:val="00BB4FB4"/>
    <w:rsid w:val="00BC15BC"/>
    <w:rsid w:val="00BC5314"/>
    <w:rsid w:val="00BD6A2E"/>
    <w:rsid w:val="00BE1F73"/>
    <w:rsid w:val="00BE4D38"/>
    <w:rsid w:val="00BE506A"/>
    <w:rsid w:val="00C00BF0"/>
    <w:rsid w:val="00C016DD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20C5"/>
    <w:rsid w:val="00CB6982"/>
    <w:rsid w:val="00CB6E78"/>
    <w:rsid w:val="00CB6F38"/>
    <w:rsid w:val="00CC1EB5"/>
    <w:rsid w:val="00CD319D"/>
    <w:rsid w:val="00CD40F2"/>
    <w:rsid w:val="00CD5E09"/>
    <w:rsid w:val="00CD6BB3"/>
    <w:rsid w:val="00CE4BE5"/>
    <w:rsid w:val="00CF3DA3"/>
    <w:rsid w:val="00D01094"/>
    <w:rsid w:val="00D02209"/>
    <w:rsid w:val="00D15187"/>
    <w:rsid w:val="00D25AFD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A06FB"/>
    <w:rsid w:val="00DA2247"/>
    <w:rsid w:val="00DA48EE"/>
    <w:rsid w:val="00DB5D4D"/>
    <w:rsid w:val="00DB7825"/>
    <w:rsid w:val="00DB79EE"/>
    <w:rsid w:val="00DC5F31"/>
    <w:rsid w:val="00DC6A66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9D3"/>
    <w:rsid w:val="00E56EA7"/>
    <w:rsid w:val="00E612CD"/>
    <w:rsid w:val="00E61389"/>
    <w:rsid w:val="00E649EB"/>
    <w:rsid w:val="00E70355"/>
    <w:rsid w:val="00E74BF3"/>
    <w:rsid w:val="00E7542A"/>
    <w:rsid w:val="00E80D22"/>
    <w:rsid w:val="00E8217C"/>
    <w:rsid w:val="00E82602"/>
    <w:rsid w:val="00E84465"/>
    <w:rsid w:val="00E84C57"/>
    <w:rsid w:val="00E851E5"/>
    <w:rsid w:val="00E87774"/>
    <w:rsid w:val="00E90AA7"/>
    <w:rsid w:val="00E926BB"/>
    <w:rsid w:val="00E936A5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5529"/>
    <w:rsid w:val="00F3135D"/>
    <w:rsid w:val="00F31546"/>
    <w:rsid w:val="00F34396"/>
    <w:rsid w:val="00F35BD4"/>
    <w:rsid w:val="00F42708"/>
    <w:rsid w:val="00F43684"/>
    <w:rsid w:val="00F458F7"/>
    <w:rsid w:val="00F550E0"/>
    <w:rsid w:val="00F63E88"/>
    <w:rsid w:val="00F64A11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925DF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9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9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8E01-E689-476C-BD36-0E280004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</cp:lastModifiedBy>
  <cp:revision>2</cp:revision>
  <cp:lastPrinted>2024-04-08T12:26:00Z</cp:lastPrinted>
  <dcterms:created xsi:type="dcterms:W3CDTF">2024-05-22T12:32:00Z</dcterms:created>
  <dcterms:modified xsi:type="dcterms:W3CDTF">2024-05-22T12:32:00Z</dcterms:modified>
</cp:coreProperties>
</file>